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72" w:rsidRPr="00294D00" w:rsidRDefault="00E36772" w:rsidP="00E36772"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600075" cy="6762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</w:rPr>
        <w:t xml:space="preserve">               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p w:rsidR="00E36772" w:rsidRPr="00213AC2" w:rsidRDefault="00E36772" w:rsidP="00E36772">
      <w:pPr>
        <w:rPr>
          <w:sz w:val="20"/>
          <w:szCs w:val="20"/>
        </w:rPr>
      </w:pPr>
      <w:r w:rsidRPr="00213AC2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</w:t>
      </w:r>
    </w:p>
    <w:p w:rsidR="00E36772" w:rsidRDefault="00E36772" w:rsidP="00E36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ТОМСКАЯ  ОБЛАСТЬ  </w:t>
      </w:r>
    </w:p>
    <w:p w:rsidR="00E36772" w:rsidRDefault="00E36772" w:rsidP="00E36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ТОМСКИЙ  РАЙОН</w:t>
      </w:r>
    </w:p>
    <w:p w:rsidR="00E36772" w:rsidRDefault="00E36772" w:rsidP="00E36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ВОРОНИНСКОГО СЕЛЬСКОГО  ПОСЕЛЕНИЯ                                        </w:t>
      </w:r>
    </w:p>
    <w:p w:rsidR="00E36772" w:rsidRPr="00213AC2" w:rsidRDefault="00E36772" w:rsidP="00E36772">
      <w:pPr>
        <w:rPr>
          <w:b/>
          <w:bCs/>
          <w:color w:val="000000"/>
          <w:sz w:val="20"/>
          <w:szCs w:val="20"/>
          <w:u w:val="single"/>
        </w:rPr>
      </w:pPr>
      <w:r w:rsidRPr="00213AC2">
        <w:rPr>
          <w:b/>
          <w:bCs/>
          <w:color w:val="000000"/>
          <w:sz w:val="20"/>
          <w:szCs w:val="20"/>
        </w:rPr>
        <w:t xml:space="preserve">                     </w:t>
      </w:r>
    </w:p>
    <w:p w:rsidR="00E36772" w:rsidRDefault="00E36772" w:rsidP="00E3677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</w:rPr>
        <w:t xml:space="preserve">РЕШЕНИЕ № </w:t>
      </w:r>
      <w:r w:rsidR="00470B82">
        <w:rPr>
          <w:b/>
          <w:bCs/>
          <w:color w:val="000000"/>
        </w:rPr>
        <w:t>14</w:t>
      </w:r>
    </w:p>
    <w:p w:rsidR="00E36772" w:rsidRPr="00213AC2" w:rsidRDefault="00E36772" w:rsidP="00E36772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E36772" w:rsidRPr="00C3062A" w:rsidRDefault="00E36772" w:rsidP="00E36772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C3062A">
        <w:rPr>
          <w:bCs/>
          <w:color w:val="000000"/>
          <w:sz w:val="28"/>
          <w:szCs w:val="28"/>
        </w:rPr>
        <w:t xml:space="preserve">д. Воронино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</w:r>
      <w:r w:rsidR="00470B82">
        <w:rPr>
          <w:bCs/>
          <w:color w:val="000000"/>
          <w:sz w:val="28"/>
          <w:szCs w:val="28"/>
        </w:rPr>
        <w:t>16 июня</w:t>
      </w:r>
      <w:r>
        <w:rPr>
          <w:bCs/>
          <w:color w:val="000000"/>
          <w:sz w:val="28"/>
          <w:szCs w:val="28"/>
        </w:rPr>
        <w:t xml:space="preserve"> </w:t>
      </w:r>
      <w:r w:rsidRPr="00C3062A">
        <w:rPr>
          <w:bCs/>
          <w:color w:val="000000"/>
          <w:sz w:val="28"/>
          <w:szCs w:val="28"/>
        </w:rPr>
        <w:t>20</w:t>
      </w:r>
      <w:r w:rsidR="00761BAA">
        <w:rPr>
          <w:bCs/>
          <w:color w:val="000000"/>
          <w:sz w:val="28"/>
          <w:szCs w:val="28"/>
        </w:rPr>
        <w:t>21</w:t>
      </w:r>
      <w:r w:rsidRPr="00C3062A">
        <w:rPr>
          <w:bCs/>
          <w:color w:val="000000"/>
          <w:sz w:val="28"/>
          <w:szCs w:val="28"/>
        </w:rPr>
        <w:t>г.</w:t>
      </w:r>
    </w:p>
    <w:p w:rsidR="00E36772" w:rsidRPr="00C3062A" w:rsidRDefault="00470B82" w:rsidP="00E36772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E36772" w:rsidRPr="00C3062A">
        <w:rPr>
          <w:bCs/>
          <w:color w:val="000000"/>
          <w:sz w:val="28"/>
          <w:szCs w:val="28"/>
        </w:rPr>
        <w:t>-е собрание 4-го созыва</w:t>
      </w:r>
    </w:p>
    <w:p w:rsidR="00E36772" w:rsidRPr="00213AC2" w:rsidRDefault="00E36772" w:rsidP="00E3677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36772" w:rsidRDefault="00E36772" w:rsidP="00E36772"/>
    <w:p w:rsidR="00470B82" w:rsidRPr="00112568" w:rsidRDefault="00470B82" w:rsidP="00470B82">
      <w:pPr>
        <w:tabs>
          <w:tab w:val="left" w:pos="4395"/>
          <w:tab w:val="left" w:pos="4536"/>
        </w:tabs>
        <w:ind w:right="5528"/>
        <w:rPr>
          <w:sz w:val="22"/>
          <w:szCs w:val="22"/>
        </w:rPr>
      </w:pPr>
      <w:r w:rsidRPr="00112568">
        <w:rPr>
          <w:sz w:val="22"/>
          <w:szCs w:val="22"/>
        </w:rPr>
        <w:t xml:space="preserve">Об избрании Главы </w:t>
      </w:r>
      <w:r>
        <w:rPr>
          <w:sz w:val="22"/>
          <w:szCs w:val="22"/>
        </w:rPr>
        <w:t>Воронинского</w:t>
      </w:r>
      <w:r w:rsidRPr="00112568">
        <w:rPr>
          <w:sz w:val="22"/>
          <w:szCs w:val="22"/>
        </w:rPr>
        <w:t xml:space="preserve"> сельского поселения </w:t>
      </w:r>
    </w:p>
    <w:p w:rsidR="00470B82" w:rsidRPr="00112568" w:rsidRDefault="00470B82" w:rsidP="00470B82">
      <w:pPr>
        <w:rPr>
          <w:sz w:val="22"/>
          <w:szCs w:val="22"/>
        </w:rPr>
      </w:pPr>
    </w:p>
    <w:p w:rsidR="00470B82" w:rsidRDefault="00470B82" w:rsidP="00470B82">
      <w:pPr>
        <w:tabs>
          <w:tab w:val="left" w:pos="4395"/>
          <w:tab w:val="left" w:pos="4536"/>
        </w:tabs>
        <w:ind w:right="5528"/>
        <w:rPr>
          <w:sz w:val="22"/>
          <w:szCs w:val="22"/>
        </w:rPr>
      </w:pPr>
    </w:p>
    <w:p w:rsidR="00470B82" w:rsidRPr="00112568" w:rsidRDefault="00470B82" w:rsidP="00470B82">
      <w:pPr>
        <w:rPr>
          <w:sz w:val="22"/>
          <w:szCs w:val="22"/>
        </w:rPr>
      </w:pPr>
    </w:p>
    <w:p w:rsidR="00470B82" w:rsidRPr="00112568" w:rsidRDefault="00470B82" w:rsidP="00470B82">
      <w:pPr>
        <w:shd w:val="clear" w:color="auto" w:fill="FFFFFF"/>
        <w:ind w:left="11" w:firstLine="709"/>
        <w:jc w:val="both"/>
        <w:rPr>
          <w:sz w:val="22"/>
          <w:szCs w:val="22"/>
        </w:rPr>
      </w:pPr>
      <w:proofErr w:type="gramStart"/>
      <w:r w:rsidRPr="00112568">
        <w:rPr>
          <w:sz w:val="22"/>
          <w:szCs w:val="22"/>
        </w:rPr>
        <w:t>Руководствуясь частью 2 статьи 36 Федерального закона от 6 октября 2003 года № 131-ФЗ «Об общих принципах организации местного самоуправления в Российской Федерации», Законом Томской области от 17 н</w:t>
      </w:r>
      <w:r>
        <w:rPr>
          <w:sz w:val="22"/>
          <w:szCs w:val="22"/>
        </w:rPr>
        <w:t xml:space="preserve">оября 2014 года  </w:t>
      </w:r>
      <w:r w:rsidRPr="00112568">
        <w:rPr>
          <w:sz w:val="22"/>
          <w:szCs w:val="22"/>
        </w:rPr>
        <w:t xml:space="preserve">№ 151-03 «Об отдельных вопросах формирования органов местного самоуправления муниципальных образований Томской области», </w:t>
      </w:r>
      <w:r>
        <w:rPr>
          <w:sz w:val="22"/>
          <w:szCs w:val="22"/>
        </w:rPr>
        <w:t xml:space="preserve">Уставом муниципального образования «Воронинское сельское поселение», принятого решением Совета Воронинского сельского поселения </w:t>
      </w:r>
      <w:r w:rsidRPr="00065B2E">
        <w:rPr>
          <w:sz w:val="22"/>
          <w:szCs w:val="22"/>
        </w:rPr>
        <w:t>от 16 марта</w:t>
      </w:r>
      <w:r w:rsidR="00065B2E" w:rsidRPr="00065B2E">
        <w:rPr>
          <w:sz w:val="22"/>
          <w:szCs w:val="22"/>
        </w:rPr>
        <w:t xml:space="preserve"> </w:t>
      </w:r>
      <w:r w:rsidRPr="00065B2E">
        <w:rPr>
          <w:sz w:val="22"/>
          <w:szCs w:val="22"/>
        </w:rPr>
        <w:t>2015 года №7</w:t>
      </w:r>
      <w:proofErr w:type="gramEnd"/>
      <w:r w:rsidRPr="00065B2E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112568">
        <w:rPr>
          <w:sz w:val="22"/>
          <w:szCs w:val="22"/>
        </w:rPr>
        <w:t>Положением о порядке проведения конкурса по отбору кандидатур на должность Главы муниципального образования «</w:t>
      </w:r>
      <w:r>
        <w:rPr>
          <w:sz w:val="22"/>
          <w:szCs w:val="22"/>
        </w:rPr>
        <w:t xml:space="preserve">Воронинское </w:t>
      </w:r>
      <w:r w:rsidRPr="00112568">
        <w:rPr>
          <w:sz w:val="22"/>
          <w:szCs w:val="22"/>
        </w:rPr>
        <w:t xml:space="preserve">сельское поселение», утвержденного решением Совета </w:t>
      </w:r>
      <w:r>
        <w:rPr>
          <w:sz w:val="22"/>
          <w:szCs w:val="22"/>
        </w:rPr>
        <w:t>Воронинского</w:t>
      </w:r>
      <w:r w:rsidRPr="00112568">
        <w:rPr>
          <w:sz w:val="22"/>
          <w:szCs w:val="22"/>
        </w:rPr>
        <w:t xml:space="preserve">  сельского поселения от </w:t>
      </w:r>
      <w:r>
        <w:rPr>
          <w:sz w:val="22"/>
          <w:szCs w:val="22"/>
        </w:rPr>
        <w:t>29 мая 2019 № 17</w:t>
      </w:r>
      <w:r w:rsidRPr="00112568">
        <w:rPr>
          <w:sz w:val="22"/>
          <w:szCs w:val="22"/>
        </w:rPr>
        <w:t xml:space="preserve">, в </w:t>
      </w:r>
      <w:r>
        <w:rPr>
          <w:sz w:val="22"/>
          <w:szCs w:val="22"/>
        </w:rPr>
        <w:t xml:space="preserve"> </w:t>
      </w:r>
      <w:r w:rsidRPr="00112568">
        <w:rPr>
          <w:sz w:val="22"/>
          <w:szCs w:val="22"/>
        </w:rPr>
        <w:t xml:space="preserve">соответствии с протоколом заседания Совета </w:t>
      </w:r>
      <w:r>
        <w:rPr>
          <w:sz w:val="22"/>
          <w:szCs w:val="22"/>
        </w:rPr>
        <w:t>Воронинского</w:t>
      </w:r>
      <w:r w:rsidRPr="00112568">
        <w:rPr>
          <w:sz w:val="22"/>
          <w:szCs w:val="22"/>
        </w:rPr>
        <w:t xml:space="preserve"> сельского поселения по избранию Главы муниципального образования «</w:t>
      </w:r>
      <w:r>
        <w:rPr>
          <w:sz w:val="22"/>
          <w:szCs w:val="22"/>
        </w:rPr>
        <w:t>Воронинское</w:t>
      </w:r>
      <w:r w:rsidRPr="00112568">
        <w:rPr>
          <w:sz w:val="22"/>
          <w:szCs w:val="22"/>
        </w:rPr>
        <w:t xml:space="preserve"> сельское поселение» от </w:t>
      </w:r>
      <w:r>
        <w:rPr>
          <w:sz w:val="22"/>
          <w:szCs w:val="22"/>
        </w:rPr>
        <w:t>16 июня 2021 года</w:t>
      </w:r>
      <w:r w:rsidR="00433FC6">
        <w:rPr>
          <w:sz w:val="22"/>
          <w:szCs w:val="22"/>
        </w:rPr>
        <w:t>,</w:t>
      </w:r>
    </w:p>
    <w:p w:rsidR="00470B82" w:rsidRPr="00112568" w:rsidRDefault="00470B82" w:rsidP="00470B82">
      <w:pPr>
        <w:shd w:val="clear" w:color="auto" w:fill="FFFFFF"/>
        <w:ind w:left="11" w:firstLine="709"/>
        <w:jc w:val="both"/>
        <w:rPr>
          <w:b/>
          <w:sz w:val="22"/>
          <w:szCs w:val="22"/>
        </w:rPr>
      </w:pPr>
      <w:r w:rsidRPr="00112568">
        <w:rPr>
          <w:b/>
          <w:sz w:val="22"/>
          <w:szCs w:val="22"/>
        </w:rPr>
        <w:t xml:space="preserve">       </w:t>
      </w:r>
    </w:p>
    <w:p w:rsidR="00470B82" w:rsidRPr="00112568" w:rsidRDefault="00470B82" w:rsidP="00470B82">
      <w:pPr>
        <w:shd w:val="clear" w:color="auto" w:fill="FFFFFF"/>
        <w:ind w:left="11" w:firstLine="709"/>
        <w:jc w:val="center"/>
        <w:rPr>
          <w:sz w:val="22"/>
          <w:szCs w:val="22"/>
        </w:rPr>
      </w:pPr>
      <w:r w:rsidRPr="00112568">
        <w:rPr>
          <w:b/>
          <w:sz w:val="22"/>
          <w:szCs w:val="22"/>
        </w:rPr>
        <w:t xml:space="preserve">Совет </w:t>
      </w:r>
      <w:r>
        <w:rPr>
          <w:b/>
          <w:sz w:val="22"/>
          <w:szCs w:val="22"/>
        </w:rPr>
        <w:t>Воронинского</w:t>
      </w:r>
      <w:r w:rsidRPr="00112568">
        <w:rPr>
          <w:b/>
          <w:sz w:val="22"/>
          <w:szCs w:val="22"/>
        </w:rPr>
        <w:t xml:space="preserve"> сельского поселения</w:t>
      </w:r>
      <w:r w:rsidRPr="00112568">
        <w:rPr>
          <w:sz w:val="22"/>
          <w:szCs w:val="22"/>
        </w:rPr>
        <w:t xml:space="preserve"> </w:t>
      </w:r>
      <w:r w:rsidRPr="00112568">
        <w:rPr>
          <w:b/>
          <w:sz w:val="22"/>
          <w:szCs w:val="22"/>
        </w:rPr>
        <w:t>РЕШИЛ</w:t>
      </w:r>
      <w:r w:rsidRPr="00112568">
        <w:rPr>
          <w:sz w:val="22"/>
          <w:szCs w:val="22"/>
        </w:rPr>
        <w:t>:</w:t>
      </w:r>
    </w:p>
    <w:p w:rsidR="00470B82" w:rsidRPr="00112568" w:rsidRDefault="00470B82" w:rsidP="00470B82">
      <w:pPr>
        <w:shd w:val="clear" w:color="auto" w:fill="FFFFFF"/>
        <w:ind w:left="11" w:firstLine="709"/>
        <w:jc w:val="both"/>
        <w:rPr>
          <w:sz w:val="22"/>
          <w:szCs w:val="22"/>
        </w:rPr>
      </w:pPr>
      <w:bookmarkStart w:id="0" w:name="_GoBack"/>
      <w:bookmarkEnd w:id="0"/>
    </w:p>
    <w:p w:rsidR="00470B82" w:rsidRPr="00112568" w:rsidRDefault="00470B82" w:rsidP="00470B82">
      <w:pPr>
        <w:pStyle w:val="a8"/>
        <w:ind w:left="0"/>
        <w:jc w:val="both"/>
        <w:rPr>
          <w:b/>
          <w:sz w:val="22"/>
          <w:szCs w:val="22"/>
        </w:rPr>
      </w:pPr>
      <w:r w:rsidRPr="00112568">
        <w:rPr>
          <w:sz w:val="22"/>
          <w:szCs w:val="22"/>
        </w:rPr>
        <w:t xml:space="preserve">1. Избрать на должность Главы </w:t>
      </w:r>
      <w:r>
        <w:rPr>
          <w:sz w:val="22"/>
          <w:szCs w:val="22"/>
        </w:rPr>
        <w:t>Воронинского</w:t>
      </w:r>
      <w:r w:rsidRPr="00112568">
        <w:rPr>
          <w:sz w:val="22"/>
          <w:szCs w:val="22"/>
        </w:rPr>
        <w:t xml:space="preserve"> сельско</w:t>
      </w:r>
      <w:r>
        <w:rPr>
          <w:sz w:val="22"/>
          <w:szCs w:val="22"/>
        </w:rPr>
        <w:t>го</w:t>
      </w:r>
      <w:r w:rsidRPr="00112568">
        <w:rPr>
          <w:sz w:val="22"/>
          <w:szCs w:val="22"/>
        </w:rPr>
        <w:t xml:space="preserve"> поселени</w:t>
      </w:r>
      <w:r>
        <w:rPr>
          <w:sz w:val="22"/>
          <w:szCs w:val="22"/>
        </w:rPr>
        <w:t>я</w:t>
      </w:r>
      <w:r w:rsidRPr="00112568">
        <w:rPr>
          <w:sz w:val="22"/>
          <w:szCs w:val="22"/>
        </w:rPr>
        <w:t xml:space="preserve"> </w:t>
      </w:r>
      <w:r>
        <w:rPr>
          <w:sz w:val="22"/>
          <w:szCs w:val="22"/>
        </w:rPr>
        <w:t>Созонтову Арину Павловну.</w:t>
      </w:r>
    </w:p>
    <w:p w:rsidR="00470B82" w:rsidRPr="00112568" w:rsidRDefault="00470B82" w:rsidP="00470B82">
      <w:pPr>
        <w:pStyle w:val="a8"/>
        <w:ind w:left="0"/>
        <w:jc w:val="both"/>
        <w:rPr>
          <w:sz w:val="22"/>
          <w:szCs w:val="22"/>
        </w:rPr>
      </w:pPr>
      <w:r w:rsidRPr="00112568">
        <w:rPr>
          <w:sz w:val="22"/>
          <w:szCs w:val="22"/>
        </w:rPr>
        <w:t xml:space="preserve">2. Направить настоящее решение Главе Томского района, в Администрацию </w:t>
      </w:r>
      <w:r>
        <w:rPr>
          <w:sz w:val="22"/>
          <w:szCs w:val="22"/>
        </w:rPr>
        <w:t>Воронинского</w:t>
      </w:r>
      <w:r w:rsidRPr="00112568">
        <w:rPr>
          <w:sz w:val="22"/>
          <w:szCs w:val="22"/>
        </w:rPr>
        <w:t xml:space="preserve"> сельского поселения.</w:t>
      </w:r>
    </w:p>
    <w:p w:rsidR="00470B82" w:rsidRPr="00112568" w:rsidRDefault="00470B82" w:rsidP="00470B82">
      <w:pPr>
        <w:pStyle w:val="a8"/>
        <w:ind w:left="0"/>
        <w:jc w:val="both"/>
        <w:rPr>
          <w:sz w:val="22"/>
          <w:szCs w:val="22"/>
        </w:rPr>
      </w:pPr>
      <w:r w:rsidRPr="00112568">
        <w:rPr>
          <w:sz w:val="22"/>
          <w:szCs w:val="22"/>
        </w:rPr>
        <w:t xml:space="preserve">3. Считать </w:t>
      </w:r>
      <w:r>
        <w:rPr>
          <w:sz w:val="22"/>
          <w:szCs w:val="22"/>
        </w:rPr>
        <w:t>Созонтову Арину Павловну</w:t>
      </w:r>
      <w:r w:rsidRPr="00112568">
        <w:rPr>
          <w:sz w:val="22"/>
          <w:szCs w:val="22"/>
        </w:rPr>
        <w:t xml:space="preserve"> приступившим к исполнению полномочий Главы </w:t>
      </w:r>
      <w:r>
        <w:rPr>
          <w:sz w:val="22"/>
          <w:szCs w:val="22"/>
        </w:rPr>
        <w:t xml:space="preserve">Воронинского </w:t>
      </w:r>
      <w:r w:rsidRPr="00112568">
        <w:rPr>
          <w:sz w:val="22"/>
          <w:szCs w:val="22"/>
        </w:rPr>
        <w:t>сельско</w:t>
      </w:r>
      <w:r>
        <w:rPr>
          <w:sz w:val="22"/>
          <w:szCs w:val="22"/>
        </w:rPr>
        <w:t>го</w:t>
      </w:r>
      <w:r w:rsidRPr="00112568">
        <w:rPr>
          <w:sz w:val="22"/>
          <w:szCs w:val="22"/>
        </w:rPr>
        <w:t xml:space="preserve"> поселени</w:t>
      </w:r>
      <w:r>
        <w:rPr>
          <w:sz w:val="22"/>
          <w:szCs w:val="22"/>
        </w:rPr>
        <w:t>я</w:t>
      </w:r>
      <w:r w:rsidRPr="00112568">
        <w:rPr>
          <w:sz w:val="22"/>
          <w:szCs w:val="22"/>
        </w:rPr>
        <w:t xml:space="preserve"> со дня, следующего за днем официального опубликования (обнародования) настоящего решения. </w:t>
      </w:r>
    </w:p>
    <w:p w:rsidR="00470B82" w:rsidRPr="00112568" w:rsidRDefault="00470B82" w:rsidP="00470B82">
      <w:pPr>
        <w:pStyle w:val="a8"/>
        <w:ind w:left="0"/>
        <w:jc w:val="both"/>
        <w:rPr>
          <w:sz w:val="22"/>
          <w:szCs w:val="22"/>
        </w:rPr>
      </w:pPr>
      <w:r w:rsidRPr="00112568">
        <w:rPr>
          <w:sz w:val="22"/>
          <w:szCs w:val="22"/>
        </w:rPr>
        <w:t>4. Опубликовать</w:t>
      </w:r>
      <w:r w:rsidR="00C06BCA">
        <w:rPr>
          <w:sz w:val="22"/>
          <w:szCs w:val="22"/>
        </w:rPr>
        <w:t xml:space="preserve"> (обнародовать)</w:t>
      </w:r>
      <w:r w:rsidRPr="00112568">
        <w:rPr>
          <w:sz w:val="22"/>
          <w:szCs w:val="22"/>
        </w:rPr>
        <w:t xml:space="preserve"> настоящее решение в </w:t>
      </w:r>
      <w:r w:rsidR="00C06BCA">
        <w:rPr>
          <w:sz w:val="22"/>
          <w:szCs w:val="22"/>
        </w:rPr>
        <w:t>официальном издании «</w:t>
      </w:r>
      <w:r w:rsidRPr="00112568">
        <w:rPr>
          <w:sz w:val="22"/>
          <w:szCs w:val="22"/>
        </w:rPr>
        <w:t>Информационн</w:t>
      </w:r>
      <w:r w:rsidR="00C06BCA">
        <w:rPr>
          <w:sz w:val="22"/>
          <w:szCs w:val="22"/>
        </w:rPr>
        <w:t>ый</w:t>
      </w:r>
      <w:r w:rsidRPr="00112568">
        <w:rPr>
          <w:sz w:val="22"/>
          <w:szCs w:val="22"/>
        </w:rPr>
        <w:t xml:space="preserve"> бюллетен</w:t>
      </w:r>
      <w:r w:rsidR="00C06BCA">
        <w:rPr>
          <w:sz w:val="22"/>
          <w:szCs w:val="22"/>
        </w:rPr>
        <w:t>ь»</w:t>
      </w:r>
      <w:r w:rsidRPr="00112568">
        <w:rPr>
          <w:sz w:val="22"/>
          <w:szCs w:val="22"/>
        </w:rPr>
        <w:t xml:space="preserve"> </w:t>
      </w:r>
      <w:r>
        <w:rPr>
          <w:sz w:val="22"/>
          <w:szCs w:val="22"/>
        </w:rPr>
        <w:t>Воронинского</w:t>
      </w:r>
      <w:r w:rsidRPr="00112568">
        <w:rPr>
          <w:sz w:val="22"/>
          <w:szCs w:val="22"/>
        </w:rPr>
        <w:t xml:space="preserve"> сельского поселения и разместить на официальном сайте муниципального образования «</w:t>
      </w:r>
      <w:r>
        <w:rPr>
          <w:sz w:val="22"/>
          <w:szCs w:val="22"/>
        </w:rPr>
        <w:t xml:space="preserve">Воронинское </w:t>
      </w:r>
      <w:r w:rsidRPr="00112568">
        <w:rPr>
          <w:sz w:val="22"/>
          <w:szCs w:val="22"/>
        </w:rPr>
        <w:t>сельское поселение»</w:t>
      </w:r>
      <w:r w:rsidR="00C06BCA">
        <w:rPr>
          <w:sz w:val="22"/>
          <w:szCs w:val="22"/>
        </w:rPr>
        <w:t xml:space="preserve"> сети Интернет</w:t>
      </w:r>
      <w:r w:rsidRPr="00112568">
        <w:rPr>
          <w:sz w:val="22"/>
          <w:szCs w:val="22"/>
        </w:rPr>
        <w:t>.</w:t>
      </w:r>
    </w:p>
    <w:p w:rsidR="00470B82" w:rsidRPr="00112568" w:rsidRDefault="00470B82" w:rsidP="00470B82">
      <w:pPr>
        <w:tabs>
          <w:tab w:val="left" w:pos="0"/>
          <w:tab w:val="left" w:pos="993"/>
        </w:tabs>
        <w:jc w:val="both"/>
        <w:rPr>
          <w:sz w:val="22"/>
          <w:szCs w:val="22"/>
        </w:rPr>
      </w:pPr>
      <w:r w:rsidRPr="00112568">
        <w:rPr>
          <w:sz w:val="22"/>
          <w:szCs w:val="22"/>
        </w:rPr>
        <w:t xml:space="preserve">5. Настоящее решение вступает в силу </w:t>
      </w:r>
      <w:r>
        <w:rPr>
          <w:sz w:val="22"/>
          <w:szCs w:val="22"/>
        </w:rPr>
        <w:t>после</w:t>
      </w:r>
      <w:r w:rsidRPr="00112568">
        <w:rPr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112568">
        <w:rPr>
          <w:sz w:val="22"/>
          <w:szCs w:val="22"/>
        </w:rPr>
        <w:t>ня его официального опубликования</w:t>
      </w:r>
      <w:r>
        <w:rPr>
          <w:sz w:val="22"/>
          <w:szCs w:val="22"/>
        </w:rPr>
        <w:t xml:space="preserve"> (обнародования)</w:t>
      </w:r>
      <w:r w:rsidRPr="00112568">
        <w:rPr>
          <w:sz w:val="22"/>
          <w:szCs w:val="22"/>
        </w:rPr>
        <w:t>.</w:t>
      </w:r>
    </w:p>
    <w:p w:rsidR="008218E7" w:rsidRPr="0096592B" w:rsidRDefault="008218E7" w:rsidP="008218E7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8218E7" w:rsidRPr="0096592B" w:rsidRDefault="008218E7" w:rsidP="008218E7">
      <w:pPr>
        <w:shd w:val="clear" w:color="auto" w:fill="FFFFFF"/>
        <w:tabs>
          <w:tab w:val="left" w:pos="8385"/>
        </w:tabs>
        <w:spacing w:before="100" w:beforeAutospacing="1" w:after="100" w:afterAutospacing="1"/>
        <w:rPr>
          <w:color w:val="000000"/>
        </w:rPr>
      </w:pPr>
      <w:r>
        <w:rPr>
          <w:color w:val="000000"/>
        </w:rPr>
        <w:t>Председатель Совета Воронинского сельского поселения ____________</w:t>
      </w:r>
      <w:r w:rsidR="00344ACC">
        <w:rPr>
          <w:color w:val="000000"/>
        </w:rPr>
        <w:t>И.Б. Башарова</w:t>
      </w:r>
    </w:p>
    <w:p w:rsidR="008218E7" w:rsidRPr="0096592B" w:rsidRDefault="00344ACC" w:rsidP="008218E7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ВРИП </w:t>
      </w:r>
      <w:r w:rsidR="008218E7" w:rsidRPr="00C721C7">
        <w:rPr>
          <w:color w:val="000000"/>
        </w:rPr>
        <w:t>Глав</w:t>
      </w:r>
      <w:r>
        <w:rPr>
          <w:color w:val="000000"/>
        </w:rPr>
        <w:t>ы</w:t>
      </w:r>
      <w:r w:rsidR="008218E7" w:rsidRPr="00C721C7">
        <w:rPr>
          <w:color w:val="000000"/>
        </w:rPr>
        <w:t xml:space="preserve"> Воронинского сельского поселения  </w:t>
      </w:r>
      <w:r>
        <w:rPr>
          <w:color w:val="000000"/>
        </w:rPr>
        <w:t>_____________________А.П. Созонтова</w:t>
      </w:r>
    </w:p>
    <w:p w:rsidR="00761BAA" w:rsidRPr="00E36772" w:rsidRDefault="00761BAA" w:rsidP="008218E7">
      <w:pPr>
        <w:rPr>
          <w:sz w:val="28"/>
          <w:szCs w:val="28"/>
        </w:rPr>
      </w:pPr>
    </w:p>
    <w:sectPr w:rsidR="00761BAA" w:rsidRPr="00E36772" w:rsidSect="008218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66655"/>
    <w:multiLevelType w:val="hybridMultilevel"/>
    <w:tmpl w:val="DB6A0ACE"/>
    <w:lvl w:ilvl="0" w:tplc="C336A05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A3A2BB5"/>
    <w:multiLevelType w:val="hybridMultilevel"/>
    <w:tmpl w:val="B24242C0"/>
    <w:lvl w:ilvl="0" w:tplc="3FB0C59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72"/>
    <w:rsid w:val="00065B2E"/>
    <w:rsid w:val="00095AB6"/>
    <w:rsid w:val="002D6A28"/>
    <w:rsid w:val="00344ACC"/>
    <w:rsid w:val="00365885"/>
    <w:rsid w:val="00433FC6"/>
    <w:rsid w:val="00470B82"/>
    <w:rsid w:val="006338CC"/>
    <w:rsid w:val="00761BAA"/>
    <w:rsid w:val="008218E7"/>
    <w:rsid w:val="008F6E54"/>
    <w:rsid w:val="00BC7118"/>
    <w:rsid w:val="00C06BCA"/>
    <w:rsid w:val="00C63865"/>
    <w:rsid w:val="00E3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7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7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61BA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61BAA"/>
    <w:rPr>
      <w:color w:val="0000FF" w:themeColor="hyperlink"/>
      <w:u w:val="single"/>
    </w:rPr>
  </w:style>
  <w:style w:type="paragraph" w:styleId="a7">
    <w:name w:val="No Spacing"/>
    <w:uiPriority w:val="1"/>
    <w:qFormat/>
    <w:rsid w:val="00821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218E7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8">
    <w:name w:val="Body Text Indent"/>
    <w:basedOn w:val="a"/>
    <w:link w:val="a9"/>
    <w:uiPriority w:val="99"/>
    <w:unhideWhenUsed/>
    <w:rsid w:val="00470B82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470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7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7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61BA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61BAA"/>
    <w:rPr>
      <w:color w:val="0000FF" w:themeColor="hyperlink"/>
      <w:u w:val="single"/>
    </w:rPr>
  </w:style>
  <w:style w:type="paragraph" w:styleId="a7">
    <w:name w:val="No Spacing"/>
    <w:uiPriority w:val="1"/>
    <w:qFormat/>
    <w:rsid w:val="00821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218E7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8">
    <w:name w:val="Body Text Indent"/>
    <w:basedOn w:val="a"/>
    <w:link w:val="a9"/>
    <w:uiPriority w:val="99"/>
    <w:unhideWhenUsed/>
    <w:rsid w:val="00470B82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470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8</cp:revision>
  <cp:lastPrinted>2021-05-04T07:35:00Z</cp:lastPrinted>
  <dcterms:created xsi:type="dcterms:W3CDTF">2021-06-17T04:40:00Z</dcterms:created>
  <dcterms:modified xsi:type="dcterms:W3CDTF">2021-06-17T09:36:00Z</dcterms:modified>
</cp:coreProperties>
</file>